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6129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417"/>
        <w:gridCol w:w="2126"/>
        <w:gridCol w:w="4168"/>
        <w:gridCol w:w="6181"/>
      </w:tblGrid>
      <w:tr w:rsidR="00FF6F5C" w:rsidRPr="00AA1E45" w:rsidTr="00BC473F">
        <w:trPr>
          <w:jc w:val="center"/>
        </w:trPr>
        <w:tc>
          <w:tcPr>
            <w:tcW w:w="16129" w:type="dxa"/>
            <w:gridSpan w:val="5"/>
            <w:shd w:val="clear" w:color="auto" w:fill="auto"/>
            <w:vAlign w:val="center"/>
          </w:tcPr>
          <w:p w:rsidR="00FF6F5C" w:rsidRPr="00AA1E45" w:rsidRDefault="00FF6F5C" w:rsidP="00CB0D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گروه مدیریت </w:t>
            </w:r>
            <w:r w:rsidR="00CB0DD3">
              <w:rPr>
                <w:rFonts w:cs="B Zar" w:hint="cs"/>
                <w:b/>
                <w:bCs/>
                <w:sz w:val="24"/>
                <w:szCs w:val="24"/>
                <w:rtl/>
              </w:rPr>
              <w:t>و سیاستگذاری سلامت</w:t>
            </w:r>
          </w:p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F6F5C" w:rsidRPr="00AA1E45" w:rsidTr="00BC473F">
        <w:trPr>
          <w:trHeight w:val="552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نام رویداد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زمان پیش بینی اقدامات لازم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اقدامات مورد نیاز</w:t>
            </w:r>
          </w:p>
        </w:tc>
        <w:tc>
          <w:tcPr>
            <w:tcW w:w="6181" w:type="dxa"/>
            <w:shd w:val="clear" w:color="auto" w:fill="auto"/>
          </w:tcPr>
          <w:p w:rsidR="00FF6F5C" w:rsidRPr="00AA1E45" w:rsidRDefault="00FF6F5C" w:rsidP="00235038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A1E45">
              <w:rPr>
                <w:rFonts w:cs="B Za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93675" w:rsidTr="00E00040">
        <w:trPr>
          <w:trHeight w:val="944"/>
          <w:jc w:val="center"/>
        </w:trPr>
        <w:tc>
          <w:tcPr>
            <w:tcW w:w="2237" w:type="dxa"/>
            <w:shd w:val="clear" w:color="auto" w:fill="FF0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درخواست مایحتاج گروه هر شش ماه یکبار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 فروردین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 فروردین</w:t>
            </w:r>
          </w:p>
        </w:tc>
        <w:tc>
          <w:tcPr>
            <w:tcW w:w="4168" w:type="dxa"/>
            <w:shd w:val="clear" w:color="auto" w:fill="FF0000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اعلام و درخواست اقلام مورد نیاز گروه</w:t>
            </w:r>
          </w:p>
        </w:tc>
        <w:tc>
          <w:tcPr>
            <w:tcW w:w="6181" w:type="dxa"/>
            <w:shd w:val="clear" w:color="auto" w:fill="FF0000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طی درخواست ( کالا و خرید ) تمامی اقلام مورد نیاز گروه درخواست و پی گیری های لازم صورت می گیرد.</w:t>
            </w:r>
          </w:p>
        </w:tc>
      </w:tr>
      <w:tr w:rsidR="00B93675" w:rsidTr="00E00040">
        <w:trPr>
          <w:trHeight w:val="944"/>
          <w:jc w:val="center"/>
        </w:trPr>
        <w:tc>
          <w:tcPr>
            <w:tcW w:w="2237" w:type="dxa"/>
            <w:shd w:val="clear" w:color="auto" w:fill="FFC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جشنواره شهید مطهری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اردیبهشت ماه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12 اردیبهشت </w:t>
            </w:r>
          </w:p>
        </w:tc>
        <w:tc>
          <w:tcPr>
            <w:tcW w:w="4168" w:type="dxa"/>
            <w:shd w:val="clear" w:color="auto" w:fill="FFC000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اطلاع رسانی ، جمع آوری مستندات ، تنظیم مستندات جشنواره بر اساس آیتم های جشنواره، ارسال مستندات </w:t>
            </w:r>
          </w:p>
        </w:tc>
        <w:tc>
          <w:tcPr>
            <w:tcW w:w="6181" w:type="dxa"/>
            <w:shd w:val="clear" w:color="auto" w:fill="FFC000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اعلام زمان برگزاری جشنواره ، کارشناسان از اعضای محترم گروه مستندات را پیگیری نموده و با جمع آوری مستندات و تنظیم آنها طی نامه ای به معاونت پژوهشی ارسال می گردد.</w:t>
            </w:r>
          </w:p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B93675" w:rsidTr="00E00040">
        <w:trPr>
          <w:trHeight w:val="944"/>
          <w:jc w:val="center"/>
        </w:trPr>
        <w:tc>
          <w:tcPr>
            <w:tcW w:w="2237" w:type="dxa"/>
            <w:shd w:val="clear" w:color="auto" w:fill="FFC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برگزاری روز معلم 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اردیبهشت ماه</w:t>
            </w:r>
          </w:p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 اردیبهشت</w:t>
            </w:r>
          </w:p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FFC000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دعوت به مراسم ، خرید هدیه، پذیرایی</w:t>
            </w:r>
          </w:p>
        </w:tc>
        <w:tc>
          <w:tcPr>
            <w:tcW w:w="6181" w:type="dxa"/>
            <w:shd w:val="clear" w:color="auto" w:fill="FFC000"/>
          </w:tcPr>
          <w:p w:rsidR="00B93675" w:rsidRDefault="00B9367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هماهنگی مدیرگروه ، اساتید ، کارشناسان و دانشجویان مراسم اجرا می شود.</w:t>
            </w:r>
          </w:p>
        </w:tc>
      </w:tr>
      <w:tr w:rsidR="00FE38B5" w:rsidTr="00E00040">
        <w:trPr>
          <w:trHeight w:val="944"/>
          <w:jc w:val="center"/>
        </w:trPr>
        <w:tc>
          <w:tcPr>
            <w:tcW w:w="2237" w:type="dxa"/>
            <w:shd w:val="clear" w:color="auto" w:fill="92D050"/>
            <w:vAlign w:val="center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امتحان کارآموزی(</w:t>
            </w:r>
            <w:proofErr w:type="spellStart"/>
            <w:r>
              <w:rPr>
                <w:rFonts w:cs="B Zar"/>
                <w:sz w:val="28"/>
                <w:szCs w:val="28"/>
              </w:rPr>
              <w:t>ocfi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خرداد ماه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خرداد</w:t>
            </w:r>
          </w:p>
        </w:tc>
        <w:tc>
          <w:tcPr>
            <w:tcW w:w="4168" w:type="dxa"/>
            <w:shd w:val="clear" w:color="auto" w:fill="92D050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زمان و مکان برگزاری امتحان</w:t>
            </w:r>
          </w:p>
        </w:tc>
        <w:tc>
          <w:tcPr>
            <w:tcW w:w="6181" w:type="dxa"/>
            <w:shd w:val="clear" w:color="auto" w:fill="92D050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مربیان و دانشجویان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تعیین ایستگاههای امتحانی- آماده سازی لوازم امتحانی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پذیرائی </w:t>
            </w:r>
          </w:p>
        </w:tc>
      </w:tr>
      <w:tr w:rsidR="00FE38B5" w:rsidTr="00E00040">
        <w:trPr>
          <w:trHeight w:val="944"/>
          <w:jc w:val="center"/>
        </w:trPr>
        <w:tc>
          <w:tcPr>
            <w:tcW w:w="2237" w:type="dxa"/>
            <w:shd w:val="clear" w:color="auto" w:fill="92D050"/>
            <w:vAlign w:val="center"/>
          </w:tcPr>
          <w:p w:rsidR="00FE38B5" w:rsidRPr="005A693E" w:rsidRDefault="00FE38B5" w:rsidP="004D35BE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A693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ارائه سمینار در مقطع کارشناسی ارشد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FE38B5" w:rsidRPr="005A693E" w:rsidRDefault="00FE38B5" w:rsidP="004D35BE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خرداد ماه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 خرداد (پایان ترم)</w:t>
            </w:r>
          </w:p>
        </w:tc>
        <w:tc>
          <w:tcPr>
            <w:tcW w:w="4168" w:type="dxa"/>
            <w:shd w:val="clear" w:color="auto" w:fill="92D050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تنظیم فرم مربوطه ، اطلاع رسانی به دانشجو و اساتید راهنما</w:t>
            </w:r>
          </w:p>
        </w:tc>
        <w:tc>
          <w:tcPr>
            <w:tcW w:w="6181" w:type="dxa"/>
            <w:shd w:val="clear" w:color="auto" w:fill="92D050"/>
          </w:tcPr>
          <w:p w:rsidR="00FE38B5" w:rsidRDefault="00FE38B5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تنظیم فرمهای مربوطه و تعیین داوران دانشجویان ، برگزاری سمینار در روز مشخص شده ، ارسال نمرات به آموزش</w:t>
            </w:r>
          </w:p>
        </w:tc>
      </w:tr>
      <w:tr w:rsidR="003E080C" w:rsidTr="00BC473F">
        <w:trPr>
          <w:trHeight w:val="944"/>
          <w:jc w:val="center"/>
        </w:trPr>
        <w:tc>
          <w:tcPr>
            <w:tcW w:w="2237" w:type="dxa"/>
            <w:shd w:val="clear" w:color="auto" w:fill="F2DBDB" w:themeFill="accent2" w:themeFillTint="33"/>
            <w:vAlign w:val="center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فرم های حق التدریسی و ثبت نمرات درسی توسط اساتید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تیرماه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3E080C" w:rsidRDefault="003E080C" w:rsidP="004D35BE">
            <w:p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تیرماه(پایان ترم)</w:t>
            </w:r>
          </w:p>
        </w:tc>
        <w:tc>
          <w:tcPr>
            <w:tcW w:w="4168" w:type="dxa"/>
            <w:shd w:val="clear" w:color="auto" w:fill="F2DBDB" w:themeFill="accent2" w:themeFillTint="33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تکمیل فرم حق التدریسی</w:t>
            </w: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ثبت نمرات درس در سامانه سما</w:t>
            </w:r>
          </w:p>
        </w:tc>
        <w:tc>
          <w:tcPr>
            <w:tcW w:w="6181" w:type="dxa"/>
            <w:shd w:val="clear" w:color="auto" w:fill="F2DBDB" w:themeFill="accent2" w:themeFillTint="33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حق التدریس توسط استاد تکمیل و مستندات لازم توسط مسئول دفتر گروه پیگیری و با تأیید مدیر گروه به اداره آموزش ارسال میگردد.</w:t>
            </w: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E080C" w:rsidTr="00E00040">
        <w:trPr>
          <w:trHeight w:val="944"/>
          <w:jc w:val="center"/>
        </w:trPr>
        <w:tc>
          <w:tcPr>
            <w:tcW w:w="2237" w:type="dxa"/>
            <w:shd w:val="clear" w:color="auto" w:fill="00B0F0"/>
            <w:vAlign w:val="center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ترم بندی دروس در تمامی مقاطع</w:t>
            </w: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( 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کارشناسی </w:t>
            </w:r>
            <w:r w:rsidRPr="00ED76B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ارشد </w:t>
            </w:r>
            <w:r w:rsidRPr="00ED76B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دکترا- </w:t>
            </w:r>
            <w:r w:rsidRPr="00ED76B1">
              <w:rPr>
                <w:rFonts w:cs="B Zar"/>
                <w:sz w:val="20"/>
                <w:szCs w:val="20"/>
              </w:rPr>
              <w:t>MPH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مردادماه</w:t>
            </w: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00B0F0"/>
            <w:vAlign w:val="center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20مرداد</w:t>
            </w: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00B0F0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تعیین واحدهای درسی هر نیمسال، تقسیم بندی دروی بین اساتید در جلسه گروه </w:t>
            </w:r>
          </w:p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،هماهنگی با اساتید </w:t>
            </w:r>
          </w:p>
        </w:tc>
        <w:tc>
          <w:tcPr>
            <w:tcW w:w="6181" w:type="dxa"/>
            <w:shd w:val="clear" w:color="auto" w:fill="00B0F0"/>
          </w:tcPr>
          <w:p w:rsidR="003E080C" w:rsidRDefault="003E080C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توسط کارشناسان گروه واحدهای درسی تنظیم و با تأیید مدیر گروه در جلسه شورای آموزشی گروه بین اساتید محترم تقسیم بندی شده و به اداره آموزش ارسال می شود. و توسط کارشناسان گروه زمان و مکان کلاسها پی گیری و تنظیم میگردد.</w:t>
            </w: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برگزاری روز کارمند 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شهریورماه</w:t>
            </w:r>
          </w:p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 شهریور</w:t>
            </w:r>
          </w:p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FFFF00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دعوت به مراسم ، خرید هدیه، پذیرایی</w:t>
            </w:r>
          </w:p>
        </w:tc>
        <w:tc>
          <w:tcPr>
            <w:tcW w:w="6181" w:type="dxa"/>
            <w:shd w:val="clear" w:color="auto" w:fill="FFFF00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هماهنگی مدیرگروه ، اساتید ، کارشناسان و دانشجویان مراسم اجرا می شود.</w:t>
            </w:r>
          </w:p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دفاع دانشجویان کارشناسی 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شهریور ماه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15شهریور</w:t>
            </w:r>
          </w:p>
        </w:tc>
        <w:tc>
          <w:tcPr>
            <w:tcW w:w="4168" w:type="dxa"/>
            <w:shd w:val="clear" w:color="auto" w:fill="FFFF00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استاد و دانشجویان </w:t>
            </w:r>
          </w:p>
        </w:tc>
        <w:tc>
          <w:tcPr>
            <w:tcW w:w="6181" w:type="dxa"/>
            <w:shd w:val="clear" w:color="auto" w:fill="FFFF00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تکمیل فرم دفاع از پایان نامه کارشناسی و با تأیید استاد راهنما ، با اساتید داور هماهنگی و آماده سازی سالن کنفرانس دفاع انجام می گیرد.</w:t>
            </w: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FFFF00"/>
            <w:vAlign w:val="center"/>
          </w:tcPr>
          <w:p w:rsidR="003B14A3" w:rsidRPr="00AA1E45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آزمون جامع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شهریورماه </w:t>
            </w:r>
          </w:p>
          <w:p w:rsidR="003B14A3" w:rsidRPr="00AA1E45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B14A3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شهریور</w:t>
            </w:r>
          </w:p>
          <w:p w:rsidR="003B14A3" w:rsidRPr="00AA1E45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FFFF00"/>
          </w:tcPr>
          <w:p w:rsidR="003B14A3" w:rsidRPr="00AA1E45" w:rsidRDefault="003B14A3" w:rsidP="004D35BE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اساتید و دانشجویان مشمول</w:t>
            </w:r>
          </w:p>
        </w:tc>
        <w:tc>
          <w:tcPr>
            <w:tcW w:w="6181" w:type="dxa"/>
            <w:shd w:val="clear" w:color="auto" w:fill="FFFF00"/>
          </w:tcPr>
          <w:p w:rsidR="003B14A3" w:rsidRPr="00BC473F" w:rsidRDefault="003B14A3" w:rsidP="004D35BE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BC473F">
              <w:rPr>
                <w:rFonts w:cs="B Zar" w:hint="cs"/>
                <w:sz w:val="24"/>
                <w:szCs w:val="24"/>
                <w:rtl/>
              </w:rPr>
              <w:t xml:space="preserve">تعیین دروس امتحانی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 تعیین اساتید ممتحن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تاریخ و زمان برگزاری </w:t>
            </w:r>
            <w:r>
              <w:rPr>
                <w:rFonts w:cs="B Zar"/>
                <w:sz w:val="24"/>
                <w:szCs w:val="24"/>
              </w:rPr>
              <w:t>-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آزمون بصورت کتبی و شفاهی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 دعوت از اساتید مدعو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پی گیری و جمع آوری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سوالات آزمون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 اطلاع رسانی به دانشجویان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درخواست پذیرائی و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امورات </w:t>
            </w:r>
            <w:r>
              <w:rPr>
                <w:rFonts w:cs="B Zar" w:hint="cs"/>
                <w:sz w:val="24"/>
                <w:szCs w:val="24"/>
                <w:rtl/>
              </w:rPr>
              <w:t>مربوطه</w:t>
            </w: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C00000"/>
            <w:vAlign w:val="center"/>
          </w:tcPr>
          <w:p w:rsidR="003B14A3" w:rsidRDefault="003B14A3" w:rsidP="00842187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 xml:space="preserve">برگزاری کارگاههای کارآموزی ( </w:t>
            </w:r>
            <w:r>
              <w:rPr>
                <w:rFonts w:cs="B Zar"/>
                <w:sz w:val="28"/>
                <w:szCs w:val="28"/>
              </w:rPr>
              <w:t>1</w:t>
            </w:r>
            <w:r>
              <w:rPr>
                <w:rFonts w:cs="B Zar" w:hint="cs"/>
                <w:sz w:val="28"/>
                <w:szCs w:val="28"/>
                <w:rtl/>
              </w:rPr>
              <w:t>،3 )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مهرماه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( 4و5 مهر)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مدرس کارآموزی و مربیان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فیلد های کارآموزی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معرفی دانشجویان به فیلدهای کارآموزی</w:t>
            </w:r>
          </w:p>
        </w:tc>
        <w:tc>
          <w:tcPr>
            <w:tcW w:w="6181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مربیان و دانشجویان- هماهنگی با فیلدهای مشخص شده طی مکاتبات اداری- تقسیم بندی دانشجویان و مربیان با فیلد های مشخص شده- درخواست پذیرائی</w:t>
            </w: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درخواست مایحتاج گروه هر شش ماه یکبار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مهرماه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 مهر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اعلام و درخواست اقلام مورد نیاز گروه</w:t>
            </w:r>
          </w:p>
        </w:tc>
        <w:tc>
          <w:tcPr>
            <w:tcW w:w="6181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طی درخواست ( کالا و خرید ) تمامی اقلام مورد نیاز گروه درخواست و پی گیری های لازم صورت می گیرد.</w:t>
            </w: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جلسات مدیر گروه با دانشجویان در هر سه مقطع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مهرماه 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10مهر </w:t>
            </w:r>
            <w:r w:rsidRPr="0083675D">
              <w:rPr>
                <w:rFonts w:cs="B Zar" w:hint="cs"/>
                <w:sz w:val="24"/>
                <w:szCs w:val="24"/>
                <w:rtl/>
              </w:rPr>
              <w:t>( کارشناسی )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3675D">
              <w:rPr>
                <w:rFonts w:cs="B Zar" w:hint="cs"/>
                <w:sz w:val="28"/>
                <w:szCs w:val="28"/>
                <w:rtl/>
              </w:rPr>
              <w:t>15 مهر</w:t>
            </w: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  <w:r w:rsidRPr="0083675D">
              <w:rPr>
                <w:rFonts w:cs="B Zar" w:hint="cs"/>
                <w:sz w:val="28"/>
                <w:szCs w:val="28"/>
                <w:rtl/>
              </w:rPr>
              <w:t xml:space="preserve"> مهر</w:t>
            </w:r>
            <w:r>
              <w:rPr>
                <w:rFonts w:cs="B Zar" w:hint="cs"/>
                <w:sz w:val="24"/>
                <w:szCs w:val="24"/>
                <w:rtl/>
              </w:rPr>
              <w:t>(دکترای تخصصی )</w:t>
            </w:r>
          </w:p>
        </w:tc>
        <w:tc>
          <w:tcPr>
            <w:tcW w:w="4168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دانشجویان </w:t>
            </w:r>
          </w:p>
        </w:tc>
        <w:tc>
          <w:tcPr>
            <w:tcW w:w="6181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 اول هر سال تحصیلی ( اول و دوم ) با برنامه تنظیم شده از طرف مسئول دفتر گروه با مدیر گروه و دانشجویان هماهنگی به عمل آمده و جلسات برگزار می شود.</w:t>
            </w:r>
          </w:p>
        </w:tc>
      </w:tr>
      <w:tr w:rsidR="003B14A3" w:rsidTr="00E00040">
        <w:trPr>
          <w:trHeight w:val="70"/>
          <w:jc w:val="center"/>
        </w:trPr>
        <w:tc>
          <w:tcPr>
            <w:tcW w:w="2237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معارفه دانشجویان در هر سه مقطع</w:t>
            </w:r>
          </w:p>
        </w:tc>
        <w:tc>
          <w:tcPr>
            <w:tcW w:w="1417" w:type="dxa"/>
            <w:shd w:val="clear" w:color="auto" w:fill="C00000"/>
            <w:vAlign w:val="center"/>
          </w:tcPr>
          <w:p w:rsidR="003B14A3" w:rsidRDefault="003B14A3" w:rsidP="00F82977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مهرماه 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 مهر</w:t>
            </w:r>
          </w:p>
        </w:tc>
        <w:tc>
          <w:tcPr>
            <w:tcW w:w="4168" w:type="dxa"/>
            <w:shd w:val="clear" w:color="auto" w:fill="C0000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دعوت از اساتید و دانشجویان جدید الورود</w:t>
            </w:r>
          </w:p>
        </w:tc>
        <w:tc>
          <w:tcPr>
            <w:tcW w:w="6181" w:type="dxa"/>
            <w:shd w:val="clear" w:color="auto" w:fill="C00000"/>
          </w:tcPr>
          <w:p w:rsidR="003B14A3" w:rsidRDefault="003B14A3" w:rsidP="00893DA7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پس از ثبت نامه همه دانشجویان جدید الورود از طرف گروه با دانشجویان و اساتید هماهنگی شده تا در جلسه معارفه جهت آشنایی با اساتید و کارشناسان واطلاعاتی در خصوص گروه و واحدهای درسی داشته باشند.</w:t>
            </w:r>
          </w:p>
        </w:tc>
      </w:tr>
      <w:tr w:rsidR="003B14A3" w:rsidTr="00E00040">
        <w:trPr>
          <w:trHeight w:val="136"/>
          <w:jc w:val="center"/>
        </w:trPr>
        <w:tc>
          <w:tcPr>
            <w:tcW w:w="2237" w:type="dxa"/>
            <w:shd w:val="clear" w:color="auto" w:fill="7030A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گروه برتر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(جشنواره پژوهشی)</w:t>
            </w:r>
          </w:p>
        </w:tc>
        <w:tc>
          <w:tcPr>
            <w:tcW w:w="1417" w:type="dxa"/>
            <w:shd w:val="clear" w:color="auto" w:fill="7030A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آبان ماه </w:t>
            </w:r>
          </w:p>
        </w:tc>
        <w:tc>
          <w:tcPr>
            <w:tcW w:w="2126" w:type="dxa"/>
            <w:shd w:val="clear" w:color="auto" w:fill="7030A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آبان ماه</w:t>
            </w:r>
          </w:p>
        </w:tc>
        <w:tc>
          <w:tcPr>
            <w:tcW w:w="4168" w:type="dxa"/>
            <w:shd w:val="clear" w:color="auto" w:fill="7030A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اطلاع رسانی ، جمع آوری مستندات</w:t>
            </w:r>
          </w:p>
        </w:tc>
        <w:tc>
          <w:tcPr>
            <w:tcW w:w="6181" w:type="dxa"/>
            <w:shd w:val="clear" w:color="auto" w:fill="7030A0"/>
          </w:tcPr>
          <w:p w:rsidR="003B14A3" w:rsidRDefault="003B14A3" w:rsidP="00E0004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اعلام زمان برگزاری کارشناسان از اعضای محترم گروه مستندات را پیگیری نموده و با جمع آوری مستندات و تنظیم آنها طی نامه ای به معاونت پژوهشی ارسال می گردد.</w:t>
            </w:r>
          </w:p>
        </w:tc>
      </w:tr>
      <w:tr w:rsidR="003B14A3" w:rsidTr="00E00040">
        <w:trPr>
          <w:trHeight w:val="944"/>
          <w:jc w:val="center"/>
        </w:trPr>
        <w:tc>
          <w:tcPr>
            <w:tcW w:w="2237" w:type="dxa"/>
            <w:shd w:val="clear" w:color="auto" w:fill="E36C0A" w:themeFill="accent6" w:themeFillShade="BF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روز دانشجو</w:t>
            </w:r>
          </w:p>
        </w:tc>
        <w:tc>
          <w:tcPr>
            <w:tcW w:w="1417" w:type="dxa"/>
            <w:shd w:val="clear" w:color="auto" w:fill="E36C0A" w:themeFill="accent6" w:themeFillShade="BF"/>
            <w:vAlign w:val="center"/>
          </w:tcPr>
          <w:p w:rsidR="003B14A3" w:rsidRDefault="003B14A3" w:rsidP="00401128">
            <w:p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</w:p>
          <w:p w:rsidR="003B14A3" w:rsidRDefault="003B14A3" w:rsidP="0040112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آذر ماه</w:t>
            </w: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 آذر</w:t>
            </w:r>
          </w:p>
        </w:tc>
        <w:tc>
          <w:tcPr>
            <w:tcW w:w="4168" w:type="dxa"/>
            <w:shd w:val="clear" w:color="auto" w:fill="E36C0A" w:themeFill="accent6" w:themeFillShade="BF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دعوت به مراسم ، خرید هدیه، پذیرایی</w:t>
            </w:r>
          </w:p>
        </w:tc>
        <w:tc>
          <w:tcPr>
            <w:tcW w:w="6181" w:type="dxa"/>
            <w:shd w:val="clear" w:color="auto" w:fill="E36C0A" w:themeFill="accent6" w:themeFillShade="BF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هماهنگی مدیرگروه ، اساتید ، کارشناسان و دانشجویان مراسم اجرا می شود.</w:t>
            </w:r>
          </w:p>
        </w:tc>
      </w:tr>
      <w:tr w:rsidR="003B14A3" w:rsidTr="00BC473F">
        <w:trPr>
          <w:trHeight w:val="944"/>
          <w:jc w:val="center"/>
        </w:trPr>
        <w:tc>
          <w:tcPr>
            <w:tcW w:w="2237" w:type="dxa"/>
            <w:shd w:val="clear" w:color="auto" w:fill="DAEEF3" w:themeFill="accent5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ترم بندی دروس در تمامی مقاطع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( 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کارشناسی </w:t>
            </w:r>
            <w:r w:rsidRPr="00ED76B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ارشد </w:t>
            </w:r>
            <w:r w:rsidRPr="00ED76B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دکترا- </w:t>
            </w:r>
            <w:r w:rsidRPr="00ED76B1">
              <w:rPr>
                <w:rFonts w:cs="B Zar"/>
                <w:sz w:val="20"/>
                <w:szCs w:val="20"/>
              </w:rPr>
              <w:t>MPH</w:t>
            </w:r>
            <w:r w:rsidRPr="00ED76B1">
              <w:rPr>
                <w:rFonts w:cs="B Zar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 ماه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دی</w:t>
            </w:r>
          </w:p>
        </w:tc>
        <w:tc>
          <w:tcPr>
            <w:tcW w:w="4168" w:type="dxa"/>
            <w:shd w:val="clear" w:color="auto" w:fill="DAEEF3" w:themeFill="accent5" w:themeFillTint="33"/>
          </w:tcPr>
          <w:p w:rsidR="003B14A3" w:rsidRDefault="003B14A3" w:rsidP="00CB0DD3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تعیین واحدهای درسی هر نیمسال، تقسیم بندی دروس بین اساتید در جلسه گروه 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،هماهنگی با اساتید </w:t>
            </w:r>
          </w:p>
        </w:tc>
        <w:tc>
          <w:tcPr>
            <w:tcW w:w="6181" w:type="dxa"/>
            <w:shd w:val="clear" w:color="auto" w:fill="DAEEF3" w:themeFill="accent5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توسط کارشناسان گروه واحدهای درسی تنظیم و با تأیید مدیر گروه در جلسه شورای آموزشی گروه بین اساتید محترم تقسیم بندی شده و به اداره آموزش ارسال می شود. و توسط کارشناسان گروه زمان و مکان کلاسها پی گیری و تنظیم میگردد.</w:t>
            </w:r>
          </w:p>
        </w:tc>
      </w:tr>
      <w:tr w:rsidR="003B14A3" w:rsidTr="00BC473F">
        <w:trPr>
          <w:trHeight w:val="944"/>
          <w:jc w:val="center"/>
        </w:trPr>
        <w:tc>
          <w:tcPr>
            <w:tcW w:w="2237" w:type="dxa"/>
            <w:shd w:val="clear" w:color="auto" w:fill="DAEEF3" w:themeFill="accent5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امتحان کارآموزی(</w:t>
            </w:r>
            <w:proofErr w:type="spellStart"/>
            <w:r>
              <w:rPr>
                <w:rFonts w:cs="B Zar"/>
                <w:sz w:val="28"/>
                <w:szCs w:val="28"/>
              </w:rPr>
              <w:t>ocffi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 ماه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دی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DAEEF3" w:themeFill="accent5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زمان و مکان برگزاری امتحان</w:t>
            </w:r>
          </w:p>
        </w:tc>
        <w:tc>
          <w:tcPr>
            <w:tcW w:w="6181" w:type="dxa"/>
            <w:shd w:val="clear" w:color="auto" w:fill="DAEEF3" w:themeFill="accent5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مربیان و دانشجویان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تعیین ایستگاههای امتحانی- آماده سازی لوازم امتحانی ( </w:t>
            </w:r>
            <w:r w:rsidRPr="006C1D35">
              <w:rPr>
                <w:rFonts w:cs="B Zar" w:hint="cs"/>
                <w:sz w:val="20"/>
                <w:szCs w:val="20"/>
                <w:rtl/>
              </w:rPr>
              <w:t xml:space="preserve">ترازو - قدسنج- واکسن </w:t>
            </w:r>
            <w:r w:rsidRPr="006C1D3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C1D35">
              <w:rPr>
                <w:rFonts w:cs="B Zar" w:hint="cs"/>
                <w:sz w:val="20"/>
                <w:szCs w:val="20"/>
                <w:rtl/>
              </w:rPr>
              <w:t xml:space="preserve"> فشارسنج و .</w:t>
            </w:r>
            <w:r>
              <w:rPr>
                <w:rFonts w:cs="B Zar" w:hint="cs"/>
                <w:sz w:val="28"/>
                <w:szCs w:val="28"/>
                <w:rtl/>
              </w:rPr>
              <w:t xml:space="preserve">...)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پذیرائی </w:t>
            </w: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FDE9D9" w:themeFill="accent6" w:themeFillTint="33"/>
            <w:vAlign w:val="center"/>
          </w:tcPr>
          <w:p w:rsidR="003B14A3" w:rsidRPr="00352369" w:rsidRDefault="003B14A3" w:rsidP="00347908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52369">
              <w:rPr>
                <w:rFonts w:cs="B Zar" w:hint="cs"/>
                <w:sz w:val="24"/>
                <w:szCs w:val="24"/>
                <w:rtl/>
              </w:rPr>
              <w:t>فرم های حق التدریسی و ثبت نمرات درسی توسط اساتید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ماه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 بهمن (پایان ترم)</w:t>
            </w:r>
          </w:p>
        </w:tc>
        <w:tc>
          <w:tcPr>
            <w:tcW w:w="4168" w:type="dxa"/>
            <w:shd w:val="clear" w:color="auto" w:fill="FDE9D9" w:themeFill="accent6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تکمیل فرم حق التدریسی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ثبت نمرات درس در سامانه سما</w:t>
            </w:r>
          </w:p>
        </w:tc>
        <w:tc>
          <w:tcPr>
            <w:tcW w:w="6181" w:type="dxa"/>
            <w:shd w:val="clear" w:color="auto" w:fill="FDE9D9" w:themeFill="accent6" w:themeFillTint="33"/>
          </w:tcPr>
          <w:p w:rsidR="003B14A3" w:rsidRDefault="003B14A3" w:rsidP="00A0799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فرم حق التدریس توسط استاد تکمیل و مستندات لازم توسط مسئول دفتر گروه پیگیری و با تأیید مدیر گروه به اداره آموزش ارسال میگردد.</w:t>
            </w: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FDE9D9" w:themeFill="accent6" w:themeFillTint="33"/>
            <w:vAlign w:val="center"/>
          </w:tcPr>
          <w:p w:rsidR="003B14A3" w:rsidRPr="005A693E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A693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برگزاری ارائه سمینار در مقطع کارشناسی ارشد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B14A3" w:rsidRPr="005A693E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ماه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بهمن (پایان ترم)</w:t>
            </w:r>
          </w:p>
        </w:tc>
        <w:tc>
          <w:tcPr>
            <w:tcW w:w="4168" w:type="dxa"/>
            <w:shd w:val="clear" w:color="auto" w:fill="FDE9D9" w:themeFill="accent6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تنظیم فرم مربوطه ، اطلاع رسانی به دانشجو و اساتید راهنما</w:t>
            </w:r>
          </w:p>
        </w:tc>
        <w:tc>
          <w:tcPr>
            <w:tcW w:w="6181" w:type="dxa"/>
            <w:shd w:val="clear" w:color="auto" w:fill="FDE9D9" w:themeFill="accent6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تنظیم فرمهای مربوطه و تعیین داوران دانشجویان ، برگزاری سمینار در روز مشخص شده ، ارسال نمرات به آموزش</w:t>
            </w: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FDE9D9" w:themeFill="accent6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 xml:space="preserve">برگزاری دفاع دانشجویان کارشناسی 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بهمن ماه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بهمن (پایان ترم)</w:t>
            </w:r>
          </w:p>
        </w:tc>
        <w:tc>
          <w:tcPr>
            <w:tcW w:w="4168" w:type="dxa"/>
            <w:shd w:val="clear" w:color="auto" w:fill="FDE9D9" w:themeFill="accent6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هماهنگی با استاد و دانشجویان </w:t>
            </w:r>
          </w:p>
        </w:tc>
        <w:tc>
          <w:tcPr>
            <w:tcW w:w="6181" w:type="dxa"/>
            <w:shd w:val="clear" w:color="auto" w:fill="FDE9D9" w:themeFill="accent6" w:themeFillTint="33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تکمیل فرم دفاع از پایان نامه کارشناسی و با تأیید استاد راهنما ، با اساتید داور هماهنگی و آماده سازی سالن کنفرانس دفاع انجام می گیرد.</w:t>
            </w:r>
          </w:p>
        </w:tc>
      </w:tr>
      <w:tr w:rsidR="003B14A3" w:rsidTr="00E00040">
        <w:trPr>
          <w:trHeight w:val="1758"/>
          <w:jc w:val="center"/>
        </w:trPr>
        <w:tc>
          <w:tcPr>
            <w:tcW w:w="2237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کارگاههای کارآموزی ( 4،2 )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اسفندماه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(4و5 اسفند)</w:t>
            </w:r>
          </w:p>
        </w:tc>
        <w:tc>
          <w:tcPr>
            <w:tcW w:w="4168" w:type="dxa"/>
            <w:shd w:val="clear" w:color="auto" w:fill="8DB3E2" w:themeFill="text2" w:themeFillTint="66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مدرس کارآموزی و مربیان</w:t>
            </w:r>
          </w:p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تعیین فیلد های کارآموزی</w:t>
            </w:r>
          </w:p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معرفی دانشجویان به فیلدهای کارآموزی</w:t>
            </w:r>
          </w:p>
        </w:tc>
        <w:tc>
          <w:tcPr>
            <w:tcW w:w="6181" w:type="dxa"/>
            <w:shd w:val="clear" w:color="auto" w:fill="8DB3E2" w:themeFill="text2" w:themeFillTint="66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مربیان و دانشجویان- هماهنگی با فیلدهای مشخص شده طی مکاتبات اداری- تقسیم بندی دانشجویان و مربیان با فیلد های مشخص شده- درخواست پذیرائی</w:t>
            </w:r>
          </w:p>
        </w:tc>
      </w:tr>
      <w:tr w:rsidR="003B14A3" w:rsidTr="00E00040">
        <w:trPr>
          <w:trHeight w:val="1758"/>
          <w:jc w:val="center"/>
        </w:trPr>
        <w:tc>
          <w:tcPr>
            <w:tcW w:w="2237" w:type="dxa"/>
            <w:shd w:val="clear" w:color="auto" w:fill="8DB3E2" w:themeFill="text2" w:themeFillTint="66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تکمیل پروفایل اساتید گروه در وب سایت دانشکده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هر شش ماه یک بار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اسفند</w:t>
            </w:r>
          </w:p>
        </w:tc>
        <w:tc>
          <w:tcPr>
            <w:tcW w:w="4168" w:type="dxa"/>
            <w:shd w:val="clear" w:color="auto" w:fill="8DB3E2" w:themeFill="text2" w:themeFillTint="66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درخواست </w:t>
            </w:r>
            <w:r>
              <w:rPr>
                <w:rFonts w:cs="B Zar"/>
                <w:sz w:val="28"/>
                <w:szCs w:val="28"/>
              </w:rPr>
              <w:t>CV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طرح درس- علاقمندیهای پژوهشی- برنامه درسی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مقالات  </w:t>
            </w:r>
          </w:p>
        </w:tc>
        <w:tc>
          <w:tcPr>
            <w:tcW w:w="6181" w:type="dxa"/>
            <w:shd w:val="clear" w:color="auto" w:fill="8DB3E2" w:themeFill="text2" w:themeFillTint="66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همه موارد درخواستی هم حضوری و هم طی نامه ای از اساتید محترم گروه جمع آوری و با هماهنگی دفتر گروه در وب سایت دانشکده بارگذاری می شود.</w:t>
            </w:r>
          </w:p>
        </w:tc>
      </w:tr>
      <w:tr w:rsidR="003B14A3" w:rsidTr="00E00040">
        <w:trPr>
          <w:trHeight w:val="1758"/>
          <w:jc w:val="center"/>
        </w:trPr>
        <w:tc>
          <w:tcPr>
            <w:tcW w:w="2237" w:type="dxa"/>
            <w:shd w:val="clear" w:color="auto" w:fill="8DB3E2" w:themeFill="text2" w:themeFillTint="66"/>
            <w:vAlign w:val="center"/>
          </w:tcPr>
          <w:p w:rsidR="003B14A3" w:rsidRPr="00AA1E45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آزمون جامع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اسفندماه </w:t>
            </w:r>
          </w:p>
          <w:p w:rsidR="003B14A3" w:rsidRPr="00AA1E45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 اسفند</w:t>
            </w:r>
          </w:p>
          <w:p w:rsidR="003B14A3" w:rsidRPr="00AA1E45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168" w:type="dxa"/>
            <w:shd w:val="clear" w:color="auto" w:fill="8DB3E2" w:themeFill="text2" w:themeFillTint="66"/>
          </w:tcPr>
          <w:p w:rsidR="003B14A3" w:rsidRPr="00AA1E45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با اساتید و دانشجویان مشمول</w:t>
            </w:r>
          </w:p>
        </w:tc>
        <w:tc>
          <w:tcPr>
            <w:tcW w:w="6181" w:type="dxa"/>
            <w:shd w:val="clear" w:color="auto" w:fill="8DB3E2" w:themeFill="text2" w:themeFillTint="66"/>
          </w:tcPr>
          <w:p w:rsidR="003B14A3" w:rsidRPr="00BC473F" w:rsidRDefault="003B14A3" w:rsidP="00BC473F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BC473F">
              <w:rPr>
                <w:rFonts w:cs="B Zar" w:hint="cs"/>
                <w:sz w:val="24"/>
                <w:szCs w:val="24"/>
                <w:rtl/>
              </w:rPr>
              <w:t xml:space="preserve">تعیین دروس امتحانی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 تعیین اساتید ممتحن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تاریخ و زمان برگزاری </w:t>
            </w:r>
            <w:r>
              <w:rPr>
                <w:rFonts w:cs="B Zar"/>
                <w:sz w:val="24"/>
                <w:szCs w:val="24"/>
              </w:rPr>
              <w:t>-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آزمون بصورت کتبی و شفاهی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 دعوت از اساتید مدعو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پی گیری و جمع آوری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سوالات آزمون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 اطلاع رسانی به دانشجویان </w:t>
            </w:r>
            <w:r w:rsidRPr="00BC47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درخواست پذیرائی و</w:t>
            </w:r>
            <w:r w:rsidRPr="00BC473F">
              <w:rPr>
                <w:rFonts w:cs="B Zar" w:hint="cs"/>
                <w:sz w:val="24"/>
                <w:szCs w:val="24"/>
                <w:rtl/>
              </w:rPr>
              <w:t xml:space="preserve">امورات </w:t>
            </w:r>
            <w:r>
              <w:rPr>
                <w:rFonts w:cs="B Zar" w:hint="cs"/>
                <w:sz w:val="24"/>
                <w:szCs w:val="24"/>
                <w:rtl/>
              </w:rPr>
              <w:t>مربوطه</w:t>
            </w:r>
          </w:p>
        </w:tc>
      </w:tr>
      <w:tr w:rsidR="003B14A3" w:rsidTr="00E00040">
        <w:trPr>
          <w:trHeight w:val="1758"/>
          <w:jc w:val="center"/>
        </w:trPr>
        <w:tc>
          <w:tcPr>
            <w:tcW w:w="2237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بررسی </w:t>
            </w:r>
            <w:r w:rsidRPr="002206A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لاگ بوک دانشجویان مقطع </w:t>
            </w:r>
            <w:r w:rsidRPr="002206A0">
              <w:rPr>
                <w:rFonts w:cs="B Zar"/>
                <w:color w:val="000000" w:themeColor="text1"/>
                <w:sz w:val="28"/>
                <w:szCs w:val="28"/>
              </w:rPr>
              <w:t>PhD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اسفند ماه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 اسفند</w:t>
            </w:r>
          </w:p>
        </w:tc>
        <w:tc>
          <w:tcPr>
            <w:tcW w:w="4168" w:type="dxa"/>
            <w:shd w:val="clear" w:color="auto" w:fill="8DB3E2" w:themeFill="text2" w:themeFillTint="66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 xml:space="preserve">تنظیم فایل لاگ بوک </w:t>
            </w:r>
          </w:p>
        </w:tc>
        <w:tc>
          <w:tcPr>
            <w:tcW w:w="6181" w:type="dxa"/>
            <w:shd w:val="clear" w:color="auto" w:fill="8DB3E2" w:themeFill="text2" w:themeFillTint="66"/>
          </w:tcPr>
          <w:p w:rsidR="003B14A3" w:rsidRDefault="003B14A3" w:rsidP="001438C0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تنظیم و اطلاع رسانی به دانشجویان ، تکمیل فایل توسط دانشجو،تأیید استاد راهنما ، تحویل به دفتر گروه ، بایگانی </w:t>
            </w:r>
          </w:p>
        </w:tc>
      </w:tr>
      <w:tr w:rsidR="003B14A3" w:rsidTr="001B55A1">
        <w:trPr>
          <w:trHeight w:val="3490"/>
          <w:jc w:val="center"/>
        </w:trPr>
        <w:tc>
          <w:tcPr>
            <w:tcW w:w="2237" w:type="dxa"/>
            <w:shd w:val="clear" w:color="auto" w:fill="00B050"/>
            <w:vAlign w:val="center"/>
          </w:tcPr>
          <w:p w:rsidR="003B14A3" w:rsidRPr="00AA1E45" w:rsidRDefault="003B14A3" w:rsidP="001B55A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برگزاری جلسات گروه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هر ماه دو بار </w:t>
            </w:r>
          </w:p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(یک هفته در میان شنبه ها)</w:t>
            </w:r>
          </w:p>
        </w:tc>
        <w:tc>
          <w:tcPr>
            <w:tcW w:w="2126" w:type="dxa"/>
            <w:shd w:val="clear" w:color="auto" w:fill="00B050"/>
            <w:vAlign w:val="center"/>
          </w:tcPr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 هر سال زمانبندی می شود.</w:t>
            </w:r>
          </w:p>
        </w:tc>
        <w:tc>
          <w:tcPr>
            <w:tcW w:w="4168" w:type="dxa"/>
            <w:shd w:val="clear" w:color="auto" w:fill="00B050"/>
          </w:tcPr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 اول هر سال جاری برنامه جلسات ( 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آموزشی و پژوهشی ) با درج تاریخ و با هماهنگی مدیر گروه محترم نوشته شده و پس از نهایی شدن به اعضای محترم گروه اعلام می گردد.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181" w:type="dxa"/>
            <w:shd w:val="clear" w:color="auto" w:fill="00B050"/>
          </w:tcPr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موضوعات جلسه از طرف مدیر گروه و اعضا اعلام و توسط دفتر گروه جمع آوری گردیده و زمان جلسه سه روز قبل از جلسه با ارسال دعوتنامه همراه با دستور کار به اعضای محترم اعلام میگردد. </w:t>
            </w:r>
          </w:p>
        </w:tc>
      </w:tr>
      <w:tr w:rsidR="003B14A3" w:rsidTr="001B55A1">
        <w:trPr>
          <w:trHeight w:val="582"/>
          <w:jc w:val="center"/>
        </w:trPr>
        <w:tc>
          <w:tcPr>
            <w:tcW w:w="2237" w:type="dxa"/>
            <w:shd w:val="clear" w:color="auto" w:fill="00B050"/>
            <w:vAlign w:val="center"/>
          </w:tcPr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برگزاری جلسات ژورنال کلاب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3B14A3" w:rsidRDefault="003B14A3" w:rsidP="001B55A1">
            <w:pPr>
              <w:spacing w:after="0"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 هفته یکبارساعت</w:t>
            </w:r>
          </w:p>
          <w:p w:rsidR="003B14A3" w:rsidRPr="00AA1E45" w:rsidRDefault="003B14A3" w:rsidP="001B55A1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11:30-13:00 </w:t>
            </w:r>
          </w:p>
        </w:tc>
        <w:tc>
          <w:tcPr>
            <w:tcW w:w="2126" w:type="dxa"/>
            <w:shd w:val="clear" w:color="auto" w:fill="00B050"/>
            <w:vAlign w:val="center"/>
          </w:tcPr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اول هر سال زمانبندی می شود.</w:t>
            </w:r>
          </w:p>
        </w:tc>
        <w:tc>
          <w:tcPr>
            <w:tcW w:w="4168" w:type="dxa"/>
            <w:shd w:val="clear" w:color="auto" w:fill="00B050"/>
          </w:tcPr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در اول هر سال جاری برنامه </w:t>
            </w:r>
          </w:p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ژورنال کلاب   با درج تاریخ و نام ارئه کننده با هماهنگی مدیر گروه محترم نوشته شده و پس از نهایی شدن به اعضای محترم گروه و دانشجویان </w:t>
            </w:r>
            <w:r>
              <w:rPr>
                <w:rFonts w:cs="B Zar"/>
                <w:sz w:val="28"/>
                <w:szCs w:val="28"/>
              </w:rPr>
              <w:t xml:space="preserve"> PhD</w:t>
            </w:r>
            <w:r>
              <w:rPr>
                <w:rFonts w:cs="B Zar" w:hint="cs"/>
                <w:sz w:val="28"/>
                <w:szCs w:val="28"/>
                <w:rtl/>
              </w:rPr>
              <w:t>اعلام می گردد.</w:t>
            </w:r>
          </w:p>
        </w:tc>
        <w:tc>
          <w:tcPr>
            <w:tcW w:w="6181" w:type="dxa"/>
            <w:shd w:val="clear" w:color="auto" w:fill="00B05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برنامه ژورنال کلاب یک هفته در میان در سالن کنفرانس گروه برگزار و مقاله ارائه شده از دانشجوی ارائه دهنده گرفته شده و از طریق ایمیل به تمامی دانشجویان مقطع دکتری و اساتید فرستاده می شود.</w:t>
            </w: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3B14A3" w:rsidRPr="00AA1E45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00B050"/>
            <w:vAlign w:val="center"/>
          </w:tcPr>
          <w:p w:rsidR="003B14A3" w:rsidRPr="008E0AD9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lastRenderedPageBreak/>
              <w:t>بازدید هئیت برد از گروه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3B14A3" w:rsidRPr="008E0AD9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نامشخص</w:t>
            </w:r>
          </w:p>
        </w:tc>
        <w:tc>
          <w:tcPr>
            <w:tcW w:w="2126" w:type="dxa"/>
            <w:shd w:val="clear" w:color="auto" w:fill="00B050"/>
            <w:vAlign w:val="center"/>
          </w:tcPr>
          <w:p w:rsidR="003B14A3" w:rsidRPr="008E0AD9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----</w:t>
            </w:r>
          </w:p>
        </w:tc>
        <w:tc>
          <w:tcPr>
            <w:tcW w:w="4168" w:type="dxa"/>
            <w:shd w:val="clear" w:color="auto" w:fill="00B050"/>
          </w:tcPr>
          <w:p w:rsidR="003B14A3" w:rsidRPr="008E0AD9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فراهم سازی شرایط لازم برای بازدید هئیت برد</w:t>
            </w:r>
          </w:p>
        </w:tc>
        <w:tc>
          <w:tcPr>
            <w:tcW w:w="6181" w:type="dxa"/>
            <w:shd w:val="clear" w:color="auto" w:fill="00B050"/>
          </w:tcPr>
          <w:p w:rsidR="003B14A3" w:rsidRPr="008E0AD9" w:rsidRDefault="003B14A3" w:rsidP="00347908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با اعلام قبلی هئیت برد</w:t>
            </w: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00B050"/>
            <w:vAlign w:val="center"/>
          </w:tcPr>
          <w:p w:rsidR="003B14A3" w:rsidRPr="008E0AD9" w:rsidRDefault="003B14A3" w:rsidP="00D75B42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مصاحبه آزمون </w:t>
            </w:r>
            <w:r w:rsidRPr="008E0AD9">
              <w:rPr>
                <w:rFonts w:cs="B Zar"/>
                <w:color w:val="000000" w:themeColor="text1"/>
                <w:sz w:val="28"/>
                <w:szCs w:val="28"/>
              </w:rPr>
              <w:t>PhD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3B14A3" w:rsidRPr="008E0AD9" w:rsidRDefault="003B14A3" w:rsidP="00D75B42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شهریور ماه</w:t>
            </w:r>
          </w:p>
        </w:tc>
        <w:tc>
          <w:tcPr>
            <w:tcW w:w="2126" w:type="dxa"/>
            <w:shd w:val="clear" w:color="auto" w:fill="00B050"/>
            <w:vAlign w:val="center"/>
          </w:tcPr>
          <w:p w:rsidR="003B14A3" w:rsidRPr="008E0AD9" w:rsidRDefault="003B14A3" w:rsidP="00D75B42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----</w:t>
            </w:r>
          </w:p>
        </w:tc>
        <w:tc>
          <w:tcPr>
            <w:tcW w:w="4168" w:type="dxa"/>
            <w:shd w:val="clear" w:color="auto" w:fill="00B050"/>
          </w:tcPr>
          <w:p w:rsidR="003B14A3" w:rsidRPr="008E0AD9" w:rsidRDefault="003B14A3" w:rsidP="00D75B42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دعوت از اساتید </w:t>
            </w:r>
            <w:r w:rsidRPr="008E0AD9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–</w:t>
            </w: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آماده سازی منابع </w:t>
            </w:r>
          </w:p>
        </w:tc>
        <w:tc>
          <w:tcPr>
            <w:tcW w:w="6181" w:type="dxa"/>
            <w:shd w:val="clear" w:color="auto" w:fill="00B050"/>
          </w:tcPr>
          <w:p w:rsidR="003B14A3" w:rsidRPr="008E0AD9" w:rsidRDefault="003B14A3" w:rsidP="00D75B42">
            <w:pPr>
              <w:spacing w:after="0" w:line="360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8E0AD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برگزاری جلسه در خصوص آزمون- هماهنگی با اساتید و کارشناسان گروه- دعوت از اساتید مدعو- تعیین و آماده سازی منابع آموزشی</w:t>
            </w: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986F1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نشست تخصصی گروه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فصلی</w:t>
            </w:r>
          </w:p>
        </w:tc>
        <w:tc>
          <w:tcPr>
            <w:tcW w:w="2126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-----</w:t>
            </w:r>
          </w:p>
        </w:tc>
        <w:tc>
          <w:tcPr>
            <w:tcW w:w="4168" w:type="dxa"/>
            <w:shd w:val="clear" w:color="auto" w:fill="00B05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هماهنگی و اطلاع رسانی در سطح دانشگاه</w:t>
            </w:r>
          </w:p>
        </w:tc>
        <w:tc>
          <w:tcPr>
            <w:tcW w:w="6181" w:type="dxa"/>
            <w:shd w:val="clear" w:color="auto" w:fill="00B05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 هماهنگی سخنران و اعضای شرکت کننده در نشست تخصصی</w:t>
            </w:r>
          </w:p>
        </w:tc>
      </w:tr>
      <w:tr w:rsidR="003B14A3" w:rsidTr="00BC473F">
        <w:trPr>
          <w:trHeight w:val="1758"/>
          <w:jc w:val="center"/>
        </w:trPr>
        <w:tc>
          <w:tcPr>
            <w:tcW w:w="2237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ترفیع پایه اساتید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سالی یک بار</w:t>
            </w:r>
          </w:p>
        </w:tc>
        <w:tc>
          <w:tcPr>
            <w:tcW w:w="2126" w:type="dxa"/>
            <w:shd w:val="clear" w:color="auto" w:fill="00B050"/>
            <w:vAlign w:val="center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طبق تاریخ درخواستی</w:t>
            </w:r>
          </w:p>
        </w:tc>
        <w:tc>
          <w:tcPr>
            <w:tcW w:w="4168" w:type="dxa"/>
            <w:shd w:val="clear" w:color="auto" w:fill="00B05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تکمیل فرم ترفیع توسط اعضای هئیت علمی</w:t>
            </w:r>
          </w:p>
        </w:tc>
        <w:tc>
          <w:tcPr>
            <w:tcW w:w="6181" w:type="dxa"/>
            <w:shd w:val="clear" w:color="auto" w:fill="00B050"/>
          </w:tcPr>
          <w:p w:rsidR="003B14A3" w:rsidRDefault="003B14A3" w:rsidP="00347908">
            <w:pPr>
              <w:spacing w:after="0" w:line="36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 اول هر سال جاری از کارگزینی واحد برگ گزارش تاریخ تکمیل ترفیع پایه اساتید را گرفته و طبق تاریخ مندرج به  هئیت علمی یادآوری و پس از تکمیل فرم به کارگزینی ارسال می شود.</w:t>
            </w:r>
          </w:p>
        </w:tc>
      </w:tr>
    </w:tbl>
    <w:p w:rsidR="004D597A" w:rsidRDefault="004D597A" w:rsidP="00FF6F5C"/>
    <w:sectPr w:rsidR="004D597A" w:rsidSect="00F60B97">
      <w:pgSz w:w="16838" w:h="11906" w:orient="landscape"/>
      <w:pgMar w:top="709" w:right="1134" w:bottom="70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5C"/>
    <w:rsid w:val="000D492C"/>
    <w:rsid w:val="000E02B1"/>
    <w:rsid w:val="000F4949"/>
    <w:rsid w:val="0010463E"/>
    <w:rsid w:val="001B55A1"/>
    <w:rsid w:val="00210C43"/>
    <w:rsid w:val="002206A0"/>
    <w:rsid w:val="002D7A78"/>
    <w:rsid w:val="00302CAB"/>
    <w:rsid w:val="003169B1"/>
    <w:rsid w:val="00352369"/>
    <w:rsid w:val="00394B3A"/>
    <w:rsid w:val="003B14A3"/>
    <w:rsid w:val="003C2924"/>
    <w:rsid w:val="003E080C"/>
    <w:rsid w:val="003E243B"/>
    <w:rsid w:val="00401128"/>
    <w:rsid w:val="00403E99"/>
    <w:rsid w:val="004D597A"/>
    <w:rsid w:val="00502C93"/>
    <w:rsid w:val="0050639D"/>
    <w:rsid w:val="005A693E"/>
    <w:rsid w:val="005E5846"/>
    <w:rsid w:val="005E5965"/>
    <w:rsid w:val="00633DC3"/>
    <w:rsid w:val="0065314A"/>
    <w:rsid w:val="00686F21"/>
    <w:rsid w:val="007064AB"/>
    <w:rsid w:val="007370C9"/>
    <w:rsid w:val="00753D21"/>
    <w:rsid w:val="007C1EC4"/>
    <w:rsid w:val="00842187"/>
    <w:rsid w:val="008611B2"/>
    <w:rsid w:val="00893DA7"/>
    <w:rsid w:val="008E0AD9"/>
    <w:rsid w:val="00910EE5"/>
    <w:rsid w:val="00972540"/>
    <w:rsid w:val="00986F1D"/>
    <w:rsid w:val="009B5567"/>
    <w:rsid w:val="009C5418"/>
    <w:rsid w:val="00A07991"/>
    <w:rsid w:val="00A51DAD"/>
    <w:rsid w:val="00A71982"/>
    <w:rsid w:val="00A94953"/>
    <w:rsid w:val="00B130F7"/>
    <w:rsid w:val="00B93675"/>
    <w:rsid w:val="00BA108E"/>
    <w:rsid w:val="00BC473F"/>
    <w:rsid w:val="00BD2AE5"/>
    <w:rsid w:val="00C357AF"/>
    <w:rsid w:val="00C5111B"/>
    <w:rsid w:val="00C560A1"/>
    <w:rsid w:val="00C61A47"/>
    <w:rsid w:val="00CB0DD3"/>
    <w:rsid w:val="00CE1F84"/>
    <w:rsid w:val="00D7694E"/>
    <w:rsid w:val="00DD0A32"/>
    <w:rsid w:val="00DE7E23"/>
    <w:rsid w:val="00E00040"/>
    <w:rsid w:val="00ED31C7"/>
    <w:rsid w:val="00ED76B1"/>
    <w:rsid w:val="00F04691"/>
    <w:rsid w:val="00F32C5C"/>
    <w:rsid w:val="00F534D6"/>
    <w:rsid w:val="00F67E1F"/>
    <w:rsid w:val="00F82977"/>
    <w:rsid w:val="00F86D12"/>
    <w:rsid w:val="00FD5983"/>
    <w:rsid w:val="00FE38B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saemi</dc:creator>
  <cp:lastModifiedBy>Saeemi</cp:lastModifiedBy>
  <cp:revision>16</cp:revision>
  <dcterms:created xsi:type="dcterms:W3CDTF">2020-04-25T08:33:00Z</dcterms:created>
  <dcterms:modified xsi:type="dcterms:W3CDTF">2020-04-27T05:21:00Z</dcterms:modified>
</cp:coreProperties>
</file>